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3F80" w14:textId="671DA5EF" w:rsidR="00CE5340" w:rsidRDefault="00CE5340" w:rsidP="00D54DF2">
      <w:pPr>
        <w:jc w:val="both"/>
        <w:rPr>
          <w:rFonts w:cs="Arial"/>
          <w:b/>
          <w:bCs/>
          <w:sz w:val="28"/>
          <w:szCs w:val="28"/>
        </w:rPr>
      </w:pPr>
      <w:bookmarkStart w:id="0" w:name="_GoBack"/>
      <w:bookmarkEnd w:id="0"/>
      <w:r w:rsidRPr="00CE5340">
        <w:rPr>
          <w:rFonts w:cs="Arial"/>
          <w:b/>
          <w:bCs/>
          <w:sz w:val="28"/>
          <w:szCs w:val="28"/>
        </w:rPr>
        <w:t xml:space="preserve">Sample Letter: </w:t>
      </w:r>
      <w:r w:rsidR="00570719">
        <w:rPr>
          <w:rFonts w:cs="Arial"/>
          <w:b/>
          <w:bCs/>
          <w:sz w:val="28"/>
          <w:szCs w:val="28"/>
        </w:rPr>
        <w:t>School</w:t>
      </w:r>
      <w:r w:rsidRPr="00CE5340">
        <w:rPr>
          <w:rFonts w:cs="Arial"/>
          <w:b/>
          <w:bCs/>
          <w:sz w:val="28"/>
          <w:szCs w:val="28"/>
        </w:rPr>
        <w:t xml:space="preserve">, </w:t>
      </w:r>
      <w:r w:rsidR="00342C36">
        <w:rPr>
          <w:rFonts w:cs="Arial"/>
          <w:b/>
          <w:bCs/>
          <w:sz w:val="28"/>
          <w:szCs w:val="28"/>
        </w:rPr>
        <w:t>Harassment</w:t>
      </w:r>
      <w:r w:rsidR="00570719">
        <w:rPr>
          <w:rFonts w:cs="Arial"/>
          <w:b/>
          <w:bCs/>
          <w:sz w:val="28"/>
          <w:szCs w:val="28"/>
        </w:rPr>
        <w:t>, Bullying</w:t>
      </w:r>
    </w:p>
    <w:p w14:paraId="7773BA9B" w14:textId="1E21052A" w:rsidR="00570719" w:rsidRDefault="00570719" w:rsidP="00D54DF2">
      <w:pPr>
        <w:jc w:val="both"/>
        <w:rPr>
          <w:rFonts w:cs="Arial"/>
          <w:color w:val="767171" w:themeColor="background2" w:themeShade="80"/>
          <w:sz w:val="24"/>
          <w:szCs w:val="24"/>
        </w:rPr>
      </w:pPr>
      <w:r w:rsidRPr="00570719">
        <w:rPr>
          <w:rFonts w:cs="Arial"/>
          <w:color w:val="767171" w:themeColor="background2" w:themeShade="80"/>
          <w:sz w:val="24"/>
          <w:szCs w:val="24"/>
        </w:rPr>
        <w:t xml:space="preserve">This letter is written with optional text to cover situations where a child is being bullied on account of being vegan themselves, or on account of others in their family being vegan. </w:t>
      </w:r>
      <w:r>
        <w:rPr>
          <w:rFonts w:cs="Arial"/>
          <w:color w:val="767171" w:themeColor="background2" w:themeShade="80"/>
          <w:sz w:val="24"/>
          <w:szCs w:val="24"/>
        </w:rPr>
        <w:t xml:space="preserve">The text in grey should be edited accordingly. </w:t>
      </w:r>
    </w:p>
    <w:p w14:paraId="73CFD4AD" w14:textId="77777777" w:rsidR="00570719" w:rsidRPr="00570719" w:rsidRDefault="00570719" w:rsidP="00D54DF2">
      <w:pPr>
        <w:jc w:val="both"/>
        <w:rPr>
          <w:rFonts w:cs="Arial"/>
          <w:color w:val="767171" w:themeColor="background2" w:themeShade="80"/>
          <w:sz w:val="24"/>
          <w:szCs w:val="24"/>
        </w:rPr>
      </w:pPr>
    </w:p>
    <w:p w14:paraId="382E8A63" w14:textId="5F524850" w:rsidR="00570719" w:rsidRDefault="00570719" w:rsidP="00570719">
      <w:pPr>
        <w:jc w:val="both"/>
        <w:rPr>
          <w:rFonts w:cs="Arial"/>
          <w:color w:val="595959"/>
          <w:sz w:val="24"/>
          <w:szCs w:val="24"/>
        </w:rPr>
      </w:pPr>
      <w:r w:rsidRPr="003E6F4B">
        <w:rPr>
          <w:rFonts w:cs="Arial"/>
          <w:sz w:val="24"/>
          <w:szCs w:val="24"/>
        </w:rPr>
        <w:t xml:space="preserve">Dear </w:t>
      </w:r>
      <w:r w:rsidRPr="003E6F4B">
        <w:rPr>
          <w:rFonts w:cs="Arial"/>
          <w:color w:val="595959"/>
          <w:sz w:val="24"/>
          <w:szCs w:val="24"/>
        </w:rPr>
        <w:t>[Head</w:t>
      </w:r>
      <w:r>
        <w:rPr>
          <w:rFonts w:cs="Arial"/>
          <w:color w:val="595959"/>
          <w:sz w:val="24"/>
          <w:szCs w:val="24"/>
        </w:rPr>
        <w:t xml:space="preserve"> teacher</w:t>
      </w:r>
      <w:r w:rsidRPr="003E6F4B">
        <w:rPr>
          <w:rFonts w:cs="Arial"/>
          <w:color w:val="595959"/>
          <w:sz w:val="24"/>
          <w:szCs w:val="24"/>
        </w:rPr>
        <w:t xml:space="preserve">] </w:t>
      </w:r>
    </w:p>
    <w:p w14:paraId="0D072F4B" w14:textId="6C7FDB64" w:rsidR="00570719" w:rsidRPr="003E6F4B" w:rsidRDefault="00570719" w:rsidP="00570719">
      <w:pPr>
        <w:jc w:val="both"/>
        <w:rPr>
          <w:rFonts w:cs="Arial"/>
          <w:sz w:val="24"/>
          <w:szCs w:val="24"/>
        </w:rPr>
      </w:pPr>
      <w:r w:rsidRPr="003E6F4B">
        <w:rPr>
          <w:rFonts w:cs="Arial"/>
          <w:sz w:val="24"/>
          <w:szCs w:val="24"/>
        </w:rPr>
        <w:t>I am writing to advise you that my child</w:t>
      </w:r>
      <w:r w:rsidRPr="003E6F4B">
        <w:rPr>
          <w:rFonts w:cs="Arial"/>
          <w:color w:val="595959"/>
          <w:sz w:val="24"/>
          <w:szCs w:val="24"/>
        </w:rPr>
        <w:t xml:space="preserve"> [has been / is being] </w:t>
      </w:r>
      <w:r>
        <w:rPr>
          <w:rFonts w:cs="Arial"/>
          <w:sz w:val="24"/>
          <w:szCs w:val="24"/>
        </w:rPr>
        <w:t>bullied</w:t>
      </w:r>
      <w:r w:rsidRPr="003E6F4B">
        <w:rPr>
          <w:rFonts w:cs="Arial"/>
          <w:sz w:val="24"/>
          <w:szCs w:val="24"/>
        </w:rPr>
        <w:t xml:space="preserve"> on account of </w:t>
      </w:r>
      <w:r w:rsidRPr="003E6F4B">
        <w:rPr>
          <w:rFonts w:cs="Arial"/>
          <w:color w:val="595959"/>
          <w:sz w:val="24"/>
          <w:szCs w:val="24"/>
        </w:rPr>
        <w:t xml:space="preserve">[their / my] </w:t>
      </w:r>
      <w:r w:rsidRPr="003E6F4B">
        <w:rPr>
          <w:rFonts w:cs="Arial"/>
          <w:sz w:val="24"/>
          <w:szCs w:val="24"/>
        </w:rPr>
        <w:t xml:space="preserve">protected beliefs and to ask that you take appropriate steps to address this and ensure it does not happen again. </w:t>
      </w:r>
    </w:p>
    <w:p w14:paraId="67ADFCFA" w14:textId="28E15243" w:rsidR="00570719" w:rsidRPr="003E6F4B" w:rsidRDefault="00570719" w:rsidP="00570719">
      <w:pPr>
        <w:jc w:val="both"/>
        <w:rPr>
          <w:rFonts w:cs="Arial"/>
          <w:sz w:val="24"/>
          <w:szCs w:val="24"/>
        </w:rPr>
      </w:pPr>
      <w:r w:rsidRPr="003E6F4B">
        <w:rPr>
          <w:rFonts w:cs="Arial"/>
          <w:sz w:val="24"/>
          <w:szCs w:val="24"/>
        </w:rPr>
        <w:t xml:space="preserve">Veganism is a way of living which seeks to exclude, as far as is possible and practicable, all forms of exploitation and killing of animals for food, clothing or any other purpose. </w:t>
      </w:r>
      <w:r w:rsidRPr="003E6F4B">
        <w:rPr>
          <w:rFonts w:cs="Arial"/>
          <w:color w:val="595959"/>
          <w:sz w:val="24"/>
          <w:szCs w:val="24"/>
        </w:rPr>
        <w:t xml:space="preserve">[They/I/we] </w:t>
      </w:r>
      <w:r w:rsidRPr="003E6F4B">
        <w:rPr>
          <w:rFonts w:cs="Arial"/>
          <w:sz w:val="24"/>
          <w:szCs w:val="24"/>
        </w:rPr>
        <w:t xml:space="preserve">live </w:t>
      </w:r>
      <w:r w:rsidRPr="003E6F4B">
        <w:rPr>
          <w:rFonts w:cs="Arial"/>
          <w:color w:val="595959"/>
          <w:sz w:val="24"/>
          <w:szCs w:val="24"/>
        </w:rPr>
        <w:t xml:space="preserve">[their/my/our life/lives] </w:t>
      </w:r>
      <w:r w:rsidRPr="003E6F4B">
        <w:rPr>
          <w:rFonts w:cs="Arial"/>
          <w:sz w:val="24"/>
          <w:szCs w:val="24"/>
        </w:rPr>
        <w:t xml:space="preserve">according to this moral philosophy. </w:t>
      </w:r>
    </w:p>
    <w:p w14:paraId="692270C2" w14:textId="756565AB" w:rsidR="00570719" w:rsidRDefault="00570719" w:rsidP="00570719">
      <w:pPr>
        <w:jc w:val="both"/>
      </w:pPr>
      <w:r w:rsidRPr="00570719">
        <w:rPr>
          <w:rFonts w:cs="Arial"/>
          <w:color w:val="767171" w:themeColor="background2" w:themeShade="80"/>
          <w:sz w:val="24"/>
          <w:szCs w:val="24"/>
        </w:rPr>
        <w:t xml:space="preserve">Our </w:t>
      </w:r>
      <w:r>
        <w:rPr>
          <w:rFonts w:cs="Arial"/>
          <w:sz w:val="24"/>
          <w:szCs w:val="24"/>
        </w:rPr>
        <w:t xml:space="preserve">right to live according to </w:t>
      </w:r>
      <w:r w:rsidRPr="00570719">
        <w:rPr>
          <w:rFonts w:cs="Arial"/>
          <w:color w:val="767171" w:themeColor="background2" w:themeShade="80"/>
          <w:sz w:val="24"/>
          <w:szCs w:val="24"/>
        </w:rPr>
        <w:t>our</w:t>
      </w:r>
      <w:r>
        <w:rPr>
          <w:rFonts w:cs="Arial"/>
          <w:sz w:val="24"/>
          <w:szCs w:val="24"/>
        </w:rPr>
        <w:t xml:space="preserve"> fundamental conviction that it is wrong to use and kill non-human animals is protected under human rights law and equality law. This means that </w:t>
      </w:r>
      <w:r>
        <w:rPr>
          <w:rFonts w:cs="Arial"/>
          <w:sz w:val="24"/>
          <w:szCs w:val="24"/>
        </w:rPr>
        <w:t>education providers</w:t>
      </w:r>
      <w:r>
        <w:rPr>
          <w:rFonts w:cs="Arial"/>
          <w:sz w:val="24"/>
          <w:szCs w:val="24"/>
        </w:rPr>
        <w:t xml:space="preserve"> have a responsibility to avoid and prevent any discrimination or harassment on account of veganism. For more information about the legal rights of vegans please see:  </w:t>
      </w:r>
      <w:hyperlink r:id="rId5" w:history="1">
        <w:r>
          <w:rPr>
            <w:rStyle w:val="Hyperlink"/>
          </w:rPr>
          <w:t>https://goveganworld.com/vegan-rights/</w:t>
        </w:r>
      </w:hyperlink>
      <w:r>
        <w:t xml:space="preserve"> </w:t>
      </w:r>
      <w:r w:rsidRPr="004B335D">
        <w:rPr>
          <w:sz w:val="24"/>
          <w:szCs w:val="24"/>
        </w:rPr>
        <w:t xml:space="preserve">All </w:t>
      </w:r>
      <w:r>
        <w:rPr>
          <w:sz w:val="24"/>
          <w:szCs w:val="24"/>
        </w:rPr>
        <w:t>schools</w:t>
      </w:r>
      <w:r w:rsidRPr="004B335D">
        <w:rPr>
          <w:sz w:val="24"/>
          <w:szCs w:val="24"/>
        </w:rPr>
        <w:t xml:space="preserve"> should include the vegan protected philosophical conviction in their equality</w:t>
      </w:r>
      <w:r>
        <w:rPr>
          <w:sz w:val="24"/>
          <w:szCs w:val="24"/>
        </w:rPr>
        <w:t xml:space="preserve">, </w:t>
      </w:r>
      <w:r w:rsidRPr="004B335D">
        <w:rPr>
          <w:sz w:val="24"/>
          <w:szCs w:val="24"/>
        </w:rPr>
        <w:t xml:space="preserve">inclusivity </w:t>
      </w:r>
      <w:r>
        <w:rPr>
          <w:sz w:val="24"/>
          <w:szCs w:val="24"/>
        </w:rPr>
        <w:t xml:space="preserve">and bullying </w:t>
      </w:r>
      <w:r w:rsidRPr="004B335D">
        <w:rPr>
          <w:sz w:val="24"/>
          <w:szCs w:val="24"/>
        </w:rPr>
        <w:t>policies</w:t>
      </w:r>
      <w:r>
        <w:rPr>
          <w:sz w:val="24"/>
          <w:szCs w:val="24"/>
        </w:rPr>
        <w:t xml:space="preserve">, </w:t>
      </w:r>
      <w:r w:rsidRPr="004B335D">
        <w:rPr>
          <w:sz w:val="24"/>
          <w:szCs w:val="24"/>
        </w:rPr>
        <w:t>procedures</w:t>
      </w:r>
      <w:r>
        <w:rPr>
          <w:sz w:val="24"/>
          <w:szCs w:val="24"/>
        </w:rPr>
        <w:t xml:space="preserve"> and training</w:t>
      </w:r>
      <w:r w:rsidRPr="004B335D">
        <w:rPr>
          <w:sz w:val="24"/>
          <w:szCs w:val="24"/>
        </w:rPr>
        <w:t xml:space="preserve">. Please </w:t>
      </w:r>
      <w:proofErr w:type="gramStart"/>
      <w:r w:rsidR="00E32384">
        <w:rPr>
          <w:sz w:val="24"/>
          <w:szCs w:val="24"/>
        </w:rPr>
        <w:t>could</w:t>
      </w:r>
      <w:r w:rsidRPr="004B335D">
        <w:rPr>
          <w:sz w:val="24"/>
          <w:szCs w:val="24"/>
        </w:rPr>
        <w:t xml:space="preserve"> you can</w:t>
      </w:r>
      <w:proofErr w:type="gramEnd"/>
      <w:r w:rsidRPr="004B335D">
        <w:rPr>
          <w:sz w:val="24"/>
          <w:szCs w:val="24"/>
        </w:rPr>
        <w:t xml:space="preserve"> confirm that </w:t>
      </w:r>
      <w:r>
        <w:rPr>
          <w:sz w:val="24"/>
          <w:szCs w:val="24"/>
        </w:rPr>
        <w:t xml:space="preserve">veganism is </w:t>
      </w:r>
      <w:r w:rsidRPr="004B335D">
        <w:rPr>
          <w:sz w:val="24"/>
          <w:szCs w:val="24"/>
        </w:rPr>
        <w:t xml:space="preserve">covered by </w:t>
      </w:r>
      <w:r>
        <w:rPr>
          <w:sz w:val="24"/>
          <w:szCs w:val="24"/>
        </w:rPr>
        <w:t>these policies</w:t>
      </w:r>
      <w:r w:rsidR="00E32384">
        <w:rPr>
          <w:sz w:val="24"/>
          <w:szCs w:val="24"/>
        </w:rPr>
        <w:t xml:space="preserve"> in the school</w:t>
      </w:r>
      <w:r w:rsidRPr="004B335D">
        <w:rPr>
          <w:sz w:val="24"/>
          <w:szCs w:val="24"/>
        </w:rPr>
        <w:t xml:space="preserve">. </w:t>
      </w:r>
    </w:p>
    <w:p w14:paraId="557AD3F8" w14:textId="14AA6A86" w:rsidR="00570719" w:rsidRPr="00E32384" w:rsidRDefault="00570719" w:rsidP="00570719">
      <w:pPr>
        <w:jc w:val="both"/>
        <w:rPr>
          <w:rFonts w:cs="Arial"/>
          <w:color w:val="767171" w:themeColor="background2" w:themeShade="80"/>
          <w:sz w:val="24"/>
          <w:szCs w:val="24"/>
        </w:rPr>
      </w:pPr>
      <w:r w:rsidRPr="00E32384">
        <w:rPr>
          <w:rFonts w:cs="Arial"/>
          <w:color w:val="767171" w:themeColor="background2" w:themeShade="80"/>
          <w:sz w:val="24"/>
          <w:szCs w:val="24"/>
        </w:rPr>
        <w:t>[describe what happened / how they were bullied]</w:t>
      </w:r>
    </w:p>
    <w:p w14:paraId="6422A3F6" w14:textId="252C527C" w:rsidR="00570719" w:rsidRPr="00E32384" w:rsidRDefault="00570719" w:rsidP="00570719">
      <w:pPr>
        <w:jc w:val="both"/>
        <w:rPr>
          <w:rFonts w:cs="Arial"/>
          <w:color w:val="767171" w:themeColor="background2" w:themeShade="80"/>
          <w:sz w:val="24"/>
          <w:szCs w:val="24"/>
        </w:rPr>
      </w:pPr>
      <w:r w:rsidRPr="00E32384">
        <w:rPr>
          <w:rFonts w:cs="Arial"/>
          <w:color w:val="767171" w:themeColor="background2" w:themeShade="80"/>
          <w:sz w:val="24"/>
          <w:szCs w:val="24"/>
        </w:rPr>
        <w:t xml:space="preserve">[refer to the school’s anti-bullying policy and request that action be taken] </w:t>
      </w:r>
    </w:p>
    <w:p w14:paraId="1FF91087" w14:textId="77777777" w:rsidR="00570719" w:rsidRPr="003E6F4B" w:rsidRDefault="00570719" w:rsidP="00570719">
      <w:pPr>
        <w:jc w:val="both"/>
        <w:rPr>
          <w:rFonts w:cs="Arial"/>
          <w:sz w:val="24"/>
          <w:szCs w:val="24"/>
          <w:lang w:val="en"/>
        </w:rPr>
      </w:pPr>
      <w:r w:rsidRPr="003E6F4B">
        <w:rPr>
          <w:rFonts w:cs="Arial"/>
          <w:sz w:val="24"/>
          <w:szCs w:val="24"/>
        </w:rPr>
        <w:t xml:space="preserve">Moreover, as a public entity </w:t>
      </w:r>
      <w:r w:rsidRPr="003E6F4B">
        <w:rPr>
          <w:rFonts w:cs="Arial"/>
          <w:color w:val="595959"/>
          <w:sz w:val="24"/>
          <w:szCs w:val="24"/>
        </w:rPr>
        <w:t xml:space="preserve">[name of entity] </w:t>
      </w:r>
      <w:r w:rsidRPr="003E6F4B">
        <w:rPr>
          <w:rFonts w:cs="Arial"/>
          <w:sz w:val="24"/>
          <w:szCs w:val="24"/>
        </w:rPr>
        <w:t>is bound by the Public Sector Equality Duty, which requires them to have due regard for the need to eliminate unlawful discrimination, advance equal opportunity and foster good relations, including by taking steps to meet the needs of people from protected groups.</w:t>
      </w:r>
    </w:p>
    <w:p w14:paraId="30FBBDB2" w14:textId="64E64D62" w:rsidR="00570719" w:rsidRPr="003E6F4B" w:rsidRDefault="00570719" w:rsidP="00570719">
      <w:pPr>
        <w:jc w:val="both"/>
        <w:rPr>
          <w:rFonts w:cs="Arial"/>
          <w:sz w:val="24"/>
          <w:szCs w:val="24"/>
          <w:lang w:val="en"/>
        </w:rPr>
      </w:pPr>
      <w:r w:rsidRPr="003E6F4B">
        <w:rPr>
          <w:rFonts w:cs="Arial"/>
          <w:sz w:val="24"/>
          <w:szCs w:val="24"/>
          <w:lang w:val="en"/>
        </w:rPr>
        <w:t xml:space="preserve">I believe it would assist if </w:t>
      </w:r>
      <w:r w:rsidRPr="003E6F4B">
        <w:rPr>
          <w:rFonts w:cs="Arial"/>
          <w:color w:val="595959"/>
          <w:sz w:val="24"/>
          <w:szCs w:val="24"/>
          <w:lang w:val="en"/>
        </w:rPr>
        <w:t xml:space="preserve">[give suggestions for steps that ought to be taken if </w:t>
      </w:r>
      <w:r w:rsidR="00E32384">
        <w:rPr>
          <w:rFonts w:cs="Arial"/>
          <w:color w:val="595959"/>
          <w:sz w:val="24"/>
          <w:szCs w:val="24"/>
          <w:lang w:val="en"/>
        </w:rPr>
        <w:t xml:space="preserve">you can, </w:t>
      </w:r>
      <w:r>
        <w:rPr>
          <w:rFonts w:cs="Arial"/>
          <w:color w:val="595959"/>
          <w:sz w:val="24"/>
          <w:szCs w:val="24"/>
          <w:lang w:val="en"/>
        </w:rPr>
        <w:t>for</w:t>
      </w:r>
      <w:r w:rsidRPr="003E6F4B">
        <w:rPr>
          <w:rFonts w:cs="Arial"/>
          <w:color w:val="595959"/>
          <w:sz w:val="24"/>
          <w:szCs w:val="24"/>
          <w:lang w:val="en"/>
        </w:rPr>
        <w:t xml:space="preserve"> example it </w:t>
      </w:r>
      <w:r w:rsidRPr="003E6F4B">
        <w:rPr>
          <w:rFonts w:cs="Arial"/>
          <w:color w:val="595959"/>
          <w:sz w:val="24"/>
          <w:szCs w:val="24"/>
        </w:rPr>
        <w:t>may</w:t>
      </w:r>
      <w:r w:rsidRPr="003E6F4B">
        <w:rPr>
          <w:rFonts w:cs="Arial"/>
          <w:color w:val="595959"/>
          <w:sz w:val="24"/>
          <w:szCs w:val="24"/>
          <w:lang w:val="en"/>
        </w:rPr>
        <w:t xml:space="preserve"> be helpful if the staff and pupils are educated in what veganism is, in particular that it is not a diet or lifestyle but a moral conviction that it is wrong to use and kill other animals, as well as in the protections vegans have. You may want to suggest ways in which the staff and pupils could be educated in </w:t>
      </w:r>
      <w:r w:rsidRPr="003E6F4B">
        <w:rPr>
          <w:rFonts w:cs="Arial"/>
          <w:color w:val="595959"/>
          <w:sz w:val="24"/>
          <w:szCs w:val="24"/>
        </w:rPr>
        <w:t>veganism</w:t>
      </w:r>
      <w:r w:rsidRPr="003E6F4B">
        <w:rPr>
          <w:rFonts w:cs="Arial"/>
          <w:color w:val="595959"/>
          <w:sz w:val="24"/>
          <w:szCs w:val="24"/>
          <w:lang w:val="en"/>
        </w:rPr>
        <w:t xml:space="preserve">. Perhaps the school could invite someone in to give a talk on veganism, to explain what it means and why people go vegan. You may also want to suggest that the school incorporate this into the curriculum to ensure it is taught to pupils year on year from now on]. </w:t>
      </w:r>
    </w:p>
    <w:p w14:paraId="44A92769" w14:textId="77777777" w:rsidR="00570719" w:rsidRPr="003E6F4B" w:rsidRDefault="00570719" w:rsidP="00570719">
      <w:pPr>
        <w:jc w:val="both"/>
        <w:rPr>
          <w:rFonts w:cs="Arial"/>
          <w:sz w:val="24"/>
          <w:szCs w:val="24"/>
        </w:rPr>
      </w:pPr>
      <w:r w:rsidRPr="003E6F4B">
        <w:rPr>
          <w:rFonts w:cs="Arial"/>
          <w:sz w:val="24"/>
          <w:szCs w:val="24"/>
        </w:rPr>
        <w:t xml:space="preserve">As you can imagine, I am very troubled by what </w:t>
      </w:r>
      <w:r w:rsidRPr="003E6F4B">
        <w:rPr>
          <w:rFonts w:cs="Arial"/>
          <w:color w:val="595959"/>
          <w:sz w:val="24"/>
          <w:szCs w:val="24"/>
        </w:rPr>
        <w:t xml:space="preserve">[name of child] </w:t>
      </w:r>
      <w:r w:rsidRPr="003E6F4B">
        <w:rPr>
          <w:rFonts w:cs="Arial"/>
          <w:sz w:val="24"/>
          <w:szCs w:val="24"/>
        </w:rPr>
        <w:t xml:space="preserve">has been through and I would like to ensure that this is remedied as a matter of urgency. </w:t>
      </w:r>
    </w:p>
    <w:p w14:paraId="2859C781" w14:textId="77777777" w:rsidR="00570719" w:rsidRPr="003E6F4B" w:rsidRDefault="00570719" w:rsidP="00570719">
      <w:pPr>
        <w:jc w:val="both"/>
        <w:rPr>
          <w:rFonts w:cs="Arial"/>
          <w:sz w:val="24"/>
          <w:szCs w:val="24"/>
        </w:rPr>
      </w:pPr>
      <w:r w:rsidRPr="003E6F4B">
        <w:rPr>
          <w:rFonts w:cs="Arial"/>
          <w:sz w:val="24"/>
          <w:szCs w:val="24"/>
        </w:rPr>
        <w:t xml:space="preserve">I would be very happy to discuss this and provide any more information that you may require. </w:t>
      </w:r>
    </w:p>
    <w:p w14:paraId="174769F8" w14:textId="77777777" w:rsidR="00570719" w:rsidRPr="003E6F4B" w:rsidRDefault="00570719" w:rsidP="00570719">
      <w:pPr>
        <w:rPr>
          <w:rFonts w:cs="Arial"/>
          <w:sz w:val="24"/>
          <w:szCs w:val="24"/>
        </w:rPr>
      </w:pPr>
      <w:r w:rsidRPr="003E6F4B">
        <w:rPr>
          <w:rFonts w:cs="Arial"/>
          <w:sz w:val="24"/>
          <w:szCs w:val="24"/>
        </w:rPr>
        <w:lastRenderedPageBreak/>
        <w:t xml:space="preserve">I look forward to hearing from you. </w:t>
      </w:r>
    </w:p>
    <w:p w14:paraId="29B91B39" w14:textId="77777777" w:rsidR="00570719" w:rsidRPr="003E6F4B" w:rsidRDefault="00570719" w:rsidP="00570719">
      <w:pPr>
        <w:rPr>
          <w:rFonts w:cs="Arial"/>
          <w:sz w:val="24"/>
          <w:szCs w:val="24"/>
        </w:rPr>
      </w:pPr>
      <w:r w:rsidRPr="003E6F4B">
        <w:rPr>
          <w:rFonts w:cs="Arial"/>
          <w:sz w:val="24"/>
          <w:szCs w:val="24"/>
        </w:rPr>
        <w:t>Yours sincerely,</w:t>
      </w:r>
    </w:p>
    <w:p w14:paraId="3D56222A" w14:textId="77777777" w:rsidR="00570719" w:rsidRPr="003E6F4B" w:rsidRDefault="00570719" w:rsidP="00570719">
      <w:pPr>
        <w:rPr>
          <w:rFonts w:cs="Arial"/>
          <w:color w:val="595959"/>
          <w:sz w:val="24"/>
          <w:szCs w:val="24"/>
        </w:rPr>
      </w:pPr>
      <w:r w:rsidRPr="003E6F4B">
        <w:rPr>
          <w:rFonts w:cs="Arial"/>
          <w:color w:val="595959"/>
          <w:sz w:val="24"/>
          <w:szCs w:val="24"/>
        </w:rPr>
        <w:t>[your name]</w:t>
      </w:r>
    </w:p>
    <w:p w14:paraId="2C697189" w14:textId="77777777" w:rsidR="00570719" w:rsidRPr="003E6F4B" w:rsidRDefault="00570719" w:rsidP="00570719">
      <w:pPr>
        <w:rPr>
          <w:rFonts w:cs="Arial"/>
          <w:sz w:val="24"/>
          <w:szCs w:val="24"/>
          <w:u w:val="single"/>
        </w:rPr>
      </w:pPr>
    </w:p>
    <w:p w14:paraId="40147904" w14:textId="6C735329" w:rsidR="0099042C" w:rsidRDefault="0099042C" w:rsidP="00E32384">
      <w:pPr>
        <w:rPr>
          <w:rFonts w:cs="Arial"/>
          <w:b/>
          <w:sz w:val="24"/>
          <w:szCs w:val="24"/>
          <w:u w:val="single"/>
        </w:rPr>
      </w:pPr>
    </w:p>
    <w:sectPr w:rsidR="00990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E43"/>
    <w:multiLevelType w:val="hybridMultilevel"/>
    <w:tmpl w:val="393648FE"/>
    <w:lvl w:ilvl="0" w:tplc="BA8E8D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074CF0"/>
    <w:multiLevelType w:val="hybridMultilevel"/>
    <w:tmpl w:val="3FAC1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16105"/>
    <w:multiLevelType w:val="hybridMultilevel"/>
    <w:tmpl w:val="2DDA8D0A"/>
    <w:lvl w:ilvl="0" w:tplc="9B20AE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701346"/>
    <w:multiLevelType w:val="hybridMultilevel"/>
    <w:tmpl w:val="24BE00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714F3"/>
    <w:multiLevelType w:val="hybridMultilevel"/>
    <w:tmpl w:val="C624D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E482A"/>
    <w:multiLevelType w:val="hybridMultilevel"/>
    <w:tmpl w:val="09E4AD86"/>
    <w:lvl w:ilvl="0" w:tplc="15BC2D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B9542E"/>
    <w:multiLevelType w:val="hybridMultilevel"/>
    <w:tmpl w:val="DBE200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40262"/>
    <w:multiLevelType w:val="hybridMultilevel"/>
    <w:tmpl w:val="AC34C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CF2C32"/>
    <w:multiLevelType w:val="hybridMultilevel"/>
    <w:tmpl w:val="AC34C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86072"/>
    <w:multiLevelType w:val="hybridMultilevel"/>
    <w:tmpl w:val="013A7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F7F64"/>
    <w:multiLevelType w:val="hybridMultilevel"/>
    <w:tmpl w:val="56988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
  </w:num>
  <w:num w:numId="5">
    <w:abstractNumId w:val="3"/>
  </w:num>
  <w:num w:numId="6">
    <w:abstractNumId w:val="8"/>
  </w:num>
  <w:num w:numId="7">
    <w:abstractNumId w:val="4"/>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F2"/>
    <w:rsid w:val="00027693"/>
    <w:rsid w:val="002464A6"/>
    <w:rsid w:val="00265798"/>
    <w:rsid w:val="00342C36"/>
    <w:rsid w:val="003622A4"/>
    <w:rsid w:val="003B2A03"/>
    <w:rsid w:val="004B335D"/>
    <w:rsid w:val="004D0A6A"/>
    <w:rsid w:val="00566B6D"/>
    <w:rsid w:val="00570719"/>
    <w:rsid w:val="005F5697"/>
    <w:rsid w:val="00670B30"/>
    <w:rsid w:val="006D51A0"/>
    <w:rsid w:val="006E514A"/>
    <w:rsid w:val="0072793D"/>
    <w:rsid w:val="00746C41"/>
    <w:rsid w:val="00973A94"/>
    <w:rsid w:val="0099042C"/>
    <w:rsid w:val="009934B6"/>
    <w:rsid w:val="00A643D0"/>
    <w:rsid w:val="00AD2519"/>
    <w:rsid w:val="00B62ED4"/>
    <w:rsid w:val="00B80526"/>
    <w:rsid w:val="00B95309"/>
    <w:rsid w:val="00C0304D"/>
    <w:rsid w:val="00C218A3"/>
    <w:rsid w:val="00CE5340"/>
    <w:rsid w:val="00CF4054"/>
    <w:rsid w:val="00D54DF2"/>
    <w:rsid w:val="00DC0E2C"/>
    <w:rsid w:val="00DC4319"/>
    <w:rsid w:val="00DF1FB6"/>
    <w:rsid w:val="00E12DC6"/>
    <w:rsid w:val="00E32384"/>
    <w:rsid w:val="00EA2CB5"/>
    <w:rsid w:val="00EC114C"/>
    <w:rsid w:val="00EC69D9"/>
    <w:rsid w:val="00ED2319"/>
    <w:rsid w:val="00F04096"/>
    <w:rsid w:val="00FF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CC66"/>
  <w15:chartTrackingRefBased/>
  <w15:docId w15:val="{2487AF20-E5ED-4400-A4D5-7A6CF2BD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54DF2"/>
    <w:pPr>
      <w:keepNext/>
      <w:keepLines/>
      <w:spacing w:before="200" w:after="0" w:line="276" w:lineRule="auto"/>
      <w:outlineLvl w:val="1"/>
    </w:pPr>
    <w:rPr>
      <w:rFonts w:ascii="Arial" w:eastAsia="Times New Roman" w:hAnsi="Arial" w:cs="Times New Roman"/>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DF2"/>
    <w:rPr>
      <w:rFonts w:ascii="Arial" w:eastAsia="Times New Roman" w:hAnsi="Arial" w:cs="Times New Roman"/>
      <w:b/>
      <w:bCs/>
      <w:sz w:val="24"/>
      <w:szCs w:val="26"/>
      <w:lang w:eastAsia="en-GB"/>
    </w:rPr>
  </w:style>
  <w:style w:type="paragraph" w:styleId="ListParagraph">
    <w:name w:val="List Paragraph"/>
    <w:basedOn w:val="Normal"/>
    <w:uiPriority w:val="1"/>
    <w:qFormat/>
    <w:rsid w:val="00D54DF2"/>
    <w:pPr>
      <w:spacing w:after="200" w:line="276" w:lineRule="auto"/>
      <w:ind w:left="720"/>
      <w:contextualSpacing/>
    </w:pPr>
    <w:rPr>
      <w:rFonts w:ascii="Arial" w:eastAsia="Times New Roman" w:hAnsi="Arial" w:cs="Times New Roman"/>
      <w:sz w:val="28"/>
      <w:lang w:eastAsia="en-GB"/>
    </w:rPr>
  </w:style>
  <w:style w:type="character" w:styleId="Hyperlink">
    <w:name w:val="Hyperlink"/>
    <w:uiPriority w:val="99"/>
    <w:unhideWhenUsed/>
    <w:rsid w:val="00D54DF2"/>
    <w:rPr>
      <w:color w:val="0000FF"/>
      <w:u w:val="single"/>
    </w:rPr>
  </w:style>
  <w:style w:type="paragraph" w:customStyle="1" w:styleId="yiv8803561238gmail-font8">
    <w:name w:val="yiv8803561238gmail-font8"/>
    <w:basedOn w:val="Normal"/>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03561238msonormal">
    <w:name w:val="yiv8803561238msonormal"/>
    <w:basedOn w:val="Normal"/>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803561238gmail-msohyperlink">
    <w:name w:val="yiv8803561238gmail-msohyperlink"/>
    <w:basedOn w:val="DefaultParagraphFont"/>
    <w:rsid w:val="00E12DC6"/>
  </w:style>
  <w:style w:type="character" w:styleId="Strong">
    <w:name w:val="Strong"/>
    <w:basedOn w:val="DefaultParagraphFont"/>
    <w:uiPriority w:val="22"/>
    <w:qFormat/>
    <w:rsid w:val="00B62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7927">
      <w:bodyDiv w:val="1"/>
      <w:marLeft w:val="0"/>
      <w:marRight w:val="0"/>
      <w:marTop w:val="0"/>
      <w:marBottom w:val="0"/>
      <w:divBdr>
        <w:top w:val="none" w:sz="0" w:space="0" w:color="auto"/>
        <w:left w:val="none" w:sz="0" w:space="0" w:color="auto"/>
        <w:bottom w:val="none" w:sz="0" w:space="0" w:color="auto"/>
        <w:right w:val="none" w:sz="0" w:space="0" w:color="auto"/>
      </w:divBdr>
    </w:div>
    <w:div w:id="1207718735">
      <w:bodyDiv w:val="1"/>
      <w:marLeft w:val="0"/>
      <w:marRight w:val="0"/>
      <w:marTop w:val="0"/>
      <w:marBottom w:val="0"/>
      <w:divBdr>
        <w:top w:val="none" w:sz="0" w:space="0" w:color="auto"/>
        <w:left w:val="none" w:sz="0" w:space="0" w:color="auto"/>
        <w:bottom w:val="none" w:sz="0" w:space="0" w:color="auto"/>
        <w:right w:val="none" w:sz="0" w:space="0" w:color="auto"/>
      </w:divBdr>
    </w:div>
    <w:div w:id="1837264701">
      <w:bodyDiv w:val="1"/>
      <w:marLeft w:val="0"/>
      <w:marRight w:val="0"/>
      <w:marTop w:val="0"/>
      <w:marBottom w:val="0"/>
      <w:divBdr>
        <w:top w:val="none" w:sz="0" w:space="0" w:color="auto"/>
        <w:left w:val="none" w:sz="0" w:space="0" w:color="auto"/>
        <w:bottom w:val="none" w:sz="0" w:space="0" w:color="auto"/>
        <w:right w:val="none" w:sz="0" w:space="0" w:color="auto"/>
      </w:divBdr>
    </w:div>
    <w:div w:id="19060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ganworld.com/vegan-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Bolton</dc:creator>
  <cp:keywords/>
  <dc:description/>
  <cp:lastModifiedBy>Barbara Bolton</cp:lastModifiedBy>
  <cp:revision>4</cp:revision>
  <dcterms:created xsi:type="dcterms:W3CDTF">2020-02-07T14:02:00Z</dcterms:created>
  <dcterms:modified xsi:type="dcterms:W3CDTF">2020-02-07T14:08:00Z</dcterms:modified>
</cp:coreProperties>
</file>